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8c3f7c5a53ea6f9a549c56e847fde2431b62ef9"/>
    <w:p>
      <w:pPr>
        <w:pStyle w:val="Heading3"/>
      </w:pPr>
      <w:r>
        <w:t xml:space="preserve">22 марта 2025 года состоится обход территории исполняющим обязанности главы управы Останкинского района А.А. Кучмой.</w:t>
      </w:r>
    </w:p>
    <w:p>
      <w:pPr>
        <w:pStyle w:val="FirstParagraph"/>
      </w:pPr>
      <w:r>
        <w:t xml:space="preserve">21.03.2025</w:t>
      </w:r>
    </w:p>
    <w:bookmarkEnd w:id="20"/>
    <w:bookmarkStart w:id="21" w:name="section"/>
    <w:p>
      <w:pPr>
        <w:pStyle w:val="Heading1"/>
      </w:pPr>
      <w:r>
        <w:br/>
      </w:r>
    </w:p>
    <w:bookmarkEnd w:id="21"/>
    <w:p>
      <w:pPr>
        <w:pStyle w:val="FirstParagraph"/>
      </w:pPr>
      <w:r>
        <w:t xml:space="preserve">Приглашаем всех желающих принять участие!</w:t>
      </w:r>
    </w:p>
    <w:p>
      <w:pPr>
        <w:pStyle w:val="BodyText"/>
      </w:pPr>
      <w:r>
        <w:t xml:space="preserve">Место встречи: ул. Академика Королёва, д. 9, корп. 1, подъезд 10</w:t>
      </w:r>
    </w:p>
    <w:p>
      <w:pPr>
        <w:pStyle w:val="BodyText"/>
      </w:pPr>
      <w:r>
        <w:t xml:space="preserve">Начало обхода: 10:00</w:t>
      </w:r>
    </w:p>
    <w:p>
      <w:pPr>
        <w:pStyle w:val="BodyText"/>
      </w:pPr>
      <w:r>
        <w:t xml:space="preserve">Адреса обхода:</w:t>
      </w:r>
    </w:p>
    <w:p>
      <w:pPr>
        <w:pStyle w:val="BodyText"/>
      </w:pPr>
      <w:r>
        <w:t xml:space="preserve">ул. Академика Королёва, д. 9, корп. 1</w:t>
      </w:r>
    </w:p>
    <w:p>
      <w:pPr>
        <w:pStyle w:val="BodyText"/>
      </w:pPr>
      <w:r>
        <w:t xml:space="preserve">ул. Академика Королёва, д. 7, корп. 1</w:t>
      </w:r>
    </w:p>
    <w:p>
      <w:pPr>
        <w:pStyle w:val="BodyText"/>
      </w:pPr>
      <w:r>
        <w:t xml:space="preserve">ул. Академика Королёва, д. 5</w:t>
      </w:r>
    </w:p>
    <w:p>
      <w:pPr>
        <w:pStyle w:val="BodyText"/>
      </w:pPr>
      <w:r>
        <w:t xml:space="preserve">Это отличная возможность обсудить важные вопросы района и внести свои предложения. Будем рады видеть вас!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http://ostankino.mos.ru/news/detail/12868511.html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Останкинского района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news/detail/128685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news/detail/128685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2025-08-03T09:18:50Z</dcterms:created>
  <dcterms:modified xsi:type="dcterms:W3CDTF">2025-08-03T09:18:50Z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