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Профилактическая работа сотрудников МЧС в жилом секторе СВАО</w:t>
      </w:r>
    </w:p>
    <w:bookmarkEnd w:id="0"/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 xml:space="preserve">Ежедневно в рамках профилактической работы сотрудники отделов надзорной деятельности и профилактической работы МЧС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90BD8">
        <w:rPr>
          <w:rFonts w:ascii="Times New Roman" w:hAnsi="Times New Roman" w:cs="Times New Roman"/>
          <w:sz w:val="28"/>
          <w:szCs w:val="28"/>
        </w:rPr>
        <w:t xml:space="preserve">ВАО осуществляют профилактические рейды по предупреждению пожаров и чрезвычайных ситуаций в жилом секторе </w:t>
      </w:r>
      <w:r>
        <w:rPr>
          <w:rFonts w:ascii="Times New Roman" w:hAnsi="Times New Roman" w:cs="Times New Roman"/>
          <w:sz w:val="28"/>
          <w:szCs w:val="28"/>
        </w:rPr>
        <w:t>СВАО</w:t>
      </w:r>
      <w:r w:rsidRPr="00990BD8">
        <w:rPr>
          <w:rFonts w:ascii="Times New Roman" w:hAnsi="Times New Roman" w:cs="Times New Roman"/>
          <w:sz w:val="28"/>
          <w:szCs w:val="28"/>
        </w:rPr>
        <w:t>.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 xml:space="preserve">При проведении рейдов населению напоминают основные правила пожарной безопасности, уделяя особое внимание правилам эксплуатации электрооборудования,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0BD8">
        <w:rPr>
          <w:rFonts w:ascii="Times New Roman" w:hAnsi="Times New Roman" w:cs="Times New Roman"/>
          <w:sz w:val="28"/>
          <w:szCs w:val="28"/>
        </w:rPr>
        <w:t>бязательно раздают памятки о мерах пожарной безопасности, в которых указаны телефоны вызова оперативных служб, куда необходимо звонить в случае пожара или иной нештатной ситуации, когда необходима помощь пожарных и спасателей.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Инспекторы государственного пожарного надзора напоминают всем москвичам и гостям столицы прописные правила безопасности!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не храните на балконах (лоджиях), в межквартирных и лифтовых холлах, в этажных коридорах посторонние предметы, мебель.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не оставляйте без внимания включенные в сеть электроприборы;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не пользуйтесь неисправными обогревателями и иными электроприборами;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не используйте самодельные электрические приборы;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не нарушайте изоляцию проводов, следите за электропроводкой в квартире, допуская до ее монтажа только специалистов;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не допускайте детей к играм с огнем;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не оставляйте газовые приборы без присмотра;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не курите в постели, особенно в состоянии алкогольного опьянения;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при наличии запаха газа в помещении не курите, не зажигайте спички – вызывайте аварийную газовую службу.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Если же пожара в квартире избежать не удалось, следуйте следующим действиям: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немедленно вызывайте пожарную охрану по телефону «101», сообщив свой точный адрес, где и что горит, по возможности встретьте пожарные подразделения. Дети сразу должны позвать на помощь взрослых;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выведите из квартиры пожилых людей и детей, животных;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по возможности откройте щиток в подъезде и отключите электричество;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lastRenderedPageBreak/>
        <w:t>- если горение только началось, попробуйте затушить его самостоятельно водой, накрыть огонь толстым одеялом, покрывалом, забросать песком или землей;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если пожар только усиливается, следует покинуть помещение, закрыв за собой входную дверь (не на замок – для доступа пожарных подразделений);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если лестничная клетка охвачена огнем или сильно задымлена, не поддавайтесь панике и проследуйте на балкон, оттуда привлекая внимание соседей и окружающих.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При пожаре запрещено: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поддаваться панике – это потеря драгоценного времени;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тушить открытый огонь, если он возник вследствие повреждения электропров</w:t>
      </w:r>
      <w:r>
        <w:rPr>
          <w:rFonts w:ascii="Times New Roman" w:hAnsi="Times New Roman" w:cs="Times New Roman"/>
          <w:sz w:val="28"/>
          <w:szCs w:val="28"/>
        </w:rPr>
        <w:t>одки;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выходить на задымленную лестничную клетку;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пытаться самостоятельно спуститься с верхних этажей по веревке – важно оставаться до последнего момента на балконе, пока не помогут спасатели;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оставлять закрытой входную дверь – при пожаре в квартире важно быстро открыть замок входной двери, если в помещении находятся люди (таким образом, пожарные быстро доберутся до пострадавших);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прятаться под кроватью или под столом – это касается детей, которые при пожаре всегда прячутся в своих укромных уголках;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- пользоваться лифтом в горящем доме.</w:t>
      </w:r>
    </w:p>
    <w:p w:rsidR="00990BD8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>Помните! Пожар легче предупредить, чем потушить.</w:t>
      </w:r>
      <w:r w:rsidRPr="00990BD8">
        <w:rPr>
          <w:rFonts w:ascii="Times New Roman" w:hAnsi="Times New Roman" w:cs="Times New Roman"/>
          <w:sz w:val="28"/>
          <w:szCs w:val="28"/>
        </w:rPr>
        <w:br/>
        <w:t>Соблюдайте меры пожарной безопасности – залог сохранения Вашей жизни и жилья от огня!</w:t>
      </w:r>
    </w:p>
    <w:p w:rsidR="00071682" w:rsidRDefault="00990BD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BD8">
        <w:rPr>
          <w:rFonts w:ascii="Times New Roman" w:hAnsi="Times New Roman" w:cs="Times New Roman"/>
          <w:sz w:val="28"/>
          <w:szCs w:val="28"/>
        </w:rPr>
        <w:t xml:space="preserve">При обнаружении очагов возгорания звонить </w:t>
      </w:r>
      <w:proofErr w:type="gramStart"/>
      <w:r w:rsidRPr="00990BD8">
        <w:rPr>
          <w:rFonts w:ascii="Times New Roman" w:hAnsi="Times New Roman" w:cs="Times New Roman"/>
          <w:sz w:val="28"/>
          <w:szCs w:val="28"/>
        </w:rPr>
        <w:t>01 ;</w:t>
      </w:r>
      <w:proofErr w:type="gramEnd"/>
      <w:r w:rsidRPr="00990BD8">
        <w:rPr>
          <w:rFonts w:ascii="Times New Roman" w:hAnsi="Times New Roman" w:cs="Times New Roman"/>
          <w:sz w:val="28"/>
          <w:szCs w:val="28"/>
        </w:rPr>
        <w:t xml:space="preserve"> 101 !!!</w:t>
      </w:r>
    </w:p>
    <w:p w:rsidR="005C04B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04B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04B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04B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04B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04B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04B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04B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85pt;margin-top:19.55pt;width:467.4pt;height:210.6pt;z-index:-251657216;mso-position-horizontal-relative:text;mso-position-vertical-relative:text;mso-width-relative:page;mso-height-relative:page" wrapcoords="-35 0 -35 21523 21600 21523 21600 0 -35 0">
            <v:imagedata r:id="rId4" o:title="7oWbb9EV23Q"/>
            <w10:wrap type="through"/>
          </v:shape>
        </w:pict>
      </w:r>
    </w:p>
    <w:p w:rsidR="005C04B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04B8" w:rsidRPr="00990BD8" w:rsidRDefault="005C04B8" w:rsidP="00990B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C04B8" w:rsidRPr="0099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C9"/>
    <w:rsid w:val="00071682"/>
    <w:rsid w:val="005C04B8"/>
    <w:rsid w:val="006032C9"/>
    <w:rsid w:val="00734C33"/>
    <w:rsid w:val="009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27DB5F"/>
  <w15:chartTrackingRefBased/>
  <w15:docId w15:val="{7913C427-F5B9-4E60-8B47-FBBEA2BD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3</cp:revision>
  <dcterms:created xsi:type="dcterms:W3CDTF">2021-01-25T13:56:00Z</dcterms:created>
  <dcterms:modified xsi:type="dcterms:W3CDTF">2021-01-25T17:32:00Z</dcterms:modified>
</cp:coreProperties>
</file>